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5822" w14:textId="7816B0E6" w:rsidR="00D96281" w:rsidRDefault="00D96281" w:rsidP="000102F5">
      <w:pPr>
        <w:pStyle w:val="Corpsdetexte2"/>
        <w:spacing w:line="276" w:lineRule="auto"/>
        <w:rPr>
          <w:rFonts w:ascii="HelveticaNeueLT Pro 55 Roman" w:hAnsi="HelveticaNeueLT Pro 55 Roman"/>
        </w:rPr>
      </w:pPr>
    </w:p>
    <w:p w14:paraId="198D528E" w14:textId="72D3048F" w:rsidR="000720EF" w:rsidRPr="000720EF" w:rsidRDefault="000720EF" w:rsidP="000720EF">
      <w:pPr>
        <w:pStyle w:val="Corpsdetexte2"/>
        <w:jc w:val="center"/>
        <w:rPr>
          <w:rFonts w:ascii="Self Modern" w:hAnsi="Self Modern"/>
          <w:b w:val="0"/>
          <w:bCs/>
          <w:sz w:val="20"/>
        </w:rPr>
      </w:pPr>
      <w:r w:rsidRPr="000D1721">
        <w:rPr>
          <w:rFonts w:ascii="Self Modern" w:hAnsi="Self Modern"/>
          <w:b w:val="0"/>
          <w:bCs/>
          <w:sz w:val="20"/>
        </w:rPr>
        <w:t xml:space="preserve">ANNEXE </w:t>
      </w:r>
      <w:r>
        <w:rPr>
          <w:rFonts w:ascii="Self Modern" w:hAnsi="Self Modern"/>
          <w:b w:val="0"/>
          <w:bCs/>
          <w:sz w:val="20"/>
        </w:rPr>
        <w:t>02</w:t>
      </w:r>
    </w:p>
    <w:p w14:paraId="78EB2E62" w14:textId="72A303BB" w:rsidR="00EF3EA8" w:rsidRPr="000720EF" w:rsidRDefault="000720EF" w:rsidP="000720EF">
      <w:pPr>
        <w:pStyle w:val="Corpsdetexte2"/>
        <w:spacing w:line="240" w:lineRule="auto"/>
        <w:jc w:val="center"/>
        <w:rPr>
          <w:rFonts w:ascii="Self Modern" w:hAnsi="Self Modern"/>
          <w:b w:val="0"/>
          <w:bCs/>
          <w:sz w:val="72"/>
          <w:szCs w:val="72"/>
        </w:rPr>
      </w:pPr>
      <w:r w:rsidRPr="000720EF">
        <w:rPr>
          <w:rFonts w:ascii="Self Modern" w:hAnsi="Self Modern"/>
          <w:b w:val="0"/>
          <w:bCs/>
          <w:sz w:val="72"/>
          <w:szCs w:val="72"/>
        </w:rPr>
        <w:t>Licence de droit d’auteur</w:t>
      </w:r>
    </w:p>
    <w:p w14:paraId="715F4D60" w14:textId="77777777" w:rsidR="00EF3EA8" w:rsidRPr="00BA4B84" w:rsidRDefault="00EF3EA8" w:rsidP="00EF3EA8">
      <w:pPr>
        <w:pStyle w:val="En-tte"/>
        <w:tabs>
          <w:tab w:val="clear" w:pos="4536"/>
          <w:tab w:val="clear" w:pos="9072"/>
        </w:tabs>
        <w:spacing w:line="360" w:lineRule="auto"/>
        <w:rPr>
          <w:rFonts w:ascii="Self Modern" w:hAnsi="Self Modern"/>
          <w:b/>
          <w:sz w:val="20"/>
        </w:rPr>
      </w:pPr>
    </w:p>
    <w:p w14:paraId="54EE9934" w14:textId="61CA88B7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 xml:space="preserve">Je soussigné(e), M/Mme/Mlle ………………………………………….…………………….….. agissant en tant que participant au </w:t>
      </w:r>
      <w:r w:rsidR="00396B68">
        <w:rPr>
          <w:rFonts w:ascii="Self Modern" w:hAnsi="Self Modern"/>
          <w:sz w:val="20"/>
        </w:rPr>
        <w:t>Prix Architecture Occitanie 2021</w:t>
      </w:r>
      <w:r w:rsidRPr="00BA4B84">
        <w:rPr>
          <w:rFonts w:ascii="Self Modern" w:hAnsi="Self Modern"/>
          <w:sz w:val="20"/>
        </w:rPr>
        <w:t>, organisé par la Maison de l’Architecture Occitanie-Pyrénées,</w:t>
      </w:r>
    </w:p>
    <w:p w14:paraId="02AFA58E" w14:textId="6BB5820A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 xml:space="preserve">1. atteste être titulaire des droits d’exploitation des photographies et documents listés </w:t>
      </w:r>
      <w:r w:rsidR="00BB3B43">
        <w:rPr>
          <w:rFonts w:ascii="Self Modern" w:hAnsi="Self Modern"/>
          <w:sz w:val="20"/>
        </w:rPr>
        <w:t>au titre de la présente candidature.</w:t>
      </w:r>
    </w:p>
    <w:p w14:paraId="276EDAAE" w14:textId="6D0ED8CF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 xml:space="preserve">2. donne licence à la Maison de l’Architecture Occitanie-Pyrénées, sur l’ensemble des photographies et documents listés </w:t>
      </w:r>
      <w:r w:rsidR="00BB3B43">
        <w:rPr>
          <w:rFonts w:ascii="Self Modern" w:hAnsi="Self Modern"/>
          <w:sz w:val="20"/>
        </w:rPr>
        <w:t>au titre de la présente candidature</w:t>
      </w:r>
      <w:r w:rsidRPr="00BA4B84">
        <w:rPr>
          <w:rFonts w:ascii="Self Modern" w:hAnsi="Self Modern"/>
          <w:sz w:val="20"/>
        </w:rPr>
        <w:t>, et donc sur les réalisations représentées :</w:t>
      </w:r>
    </w:p>
    <w:p w14:paraId="3053D5CF" w14:textId="6A37006B" w:rsidR="00EF3EA8" w:rsidRPr="00BA4B84" w:rsidRDefault="00EF3EA8" w:rsidP="00786BD2">
      <w:pPr>
        <w:pStyle w:val="Corpsdetexte"/>
        <w:ind w:firstLine="284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• de les utiliser, reproduire, éditer, représenter sur tout support, écrit, électronique, audiovisuel, connu ou inconnu, de la Maison de l’Architecture Occitanie-Pyrénées.</w:t>
      </w:r>
    </w:p>
    <w:p w14:paraId="398B4696" w14:textId="1F8D85C8" w:rsidR="00EF3EA8" w:rsidRPr="00BA4B84" w:rsidRDefault="00CE435E" w:rsidP="00786BD2">
      <w:pPr>
        <w:pStyle w:val="Corpsdetexte"/>
        <w:ind w:firstLine="284"/>
        <w:rPr>
          <w:rFonts w:ascii="Self Modern" w:hAnsi="Self Modern"/>
          <w:sz w:val="20"/>
        </w:rPr>
      </w:pPr>
      <w:r>
        <w:rPr>
          <w:rFonts w:ascii="Self Modern" w:hAnsi="Self Modern"/>
          <w:sz w:val="20"/>
        </w:rPr>
        <w:t xml:space="preserve">• </w:t>
      </w:r>
      <w:r w:rsidR="00D67E11">
        <w:rPr>
          <w:rFonts w:ascii="Self Modern" w:hAnsi="Self Modern"/>
          <w:sz w:val="20"/>
        </w:rPr>
        <w:t xml:space="preserve">et </w:t>
      </w:r>
      <w:r w:rsidR="00EF3EA8" w:rsidRPr="00BA4B84">
        <w:rPr>
          <w:rFonts w:ascii="Self Modern" w:hAnsi="Self Modern"/>
          <w:sz w:val="20"/>
        </w:rPr>
        <w:t>de publier ces photographies et documents dans les médias dans le cadre de la promotion de l’architecture.</w:t>
      </w:r>
    </w:p>
    <w:p w14:paraId="71D93841" w14:textId="4D1521AC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Cette cession est strictement limitée aux utilisations non commerciales qui en seront faites dans le cadre des activités de la Maison de l’Architecture Occitanie-Pyrénées, en lien ou non avec le Prix Architecture Occitanie 20</w:t>
      </w:r>
      <w:r w:rsidR="005F6BF1">
        <w:rPr>
          <w:rFonts w:ascii="Self Modern" w:hAnsi="Self Modern"/>
          <w:sz w:val="20"/>
        </w:rPr>
        <w:t>21</w:t>
      </w:r>
      <w:r w:rsidRPr="00BA4B84">
        <w:rPr>
          <w:rFonts w:ascii="Self Modern" w:hAnsi="Self Modern"/>
          <w:sz w:val="20"/>
        </w:rPr>
        <w:t xml:space="preserve">, et par exemple dans le cadre d’expositions itinérantes, du catalogue, d’affiches, de bulletins d’information, de guides touristiques, sites internet, d’actions vers les scolaires, </w:t>
      </w:r>
      <w:r w:rsidR="00BB3B43">
        <w:rPr>
          <w:rFonts w:ascii="Self Modern" w:hAnsi="Self Modern"/>
          <w:sz w:val="20"/>
        </w:rPr>
        <w:t>ou de publications, expositions,</w:t>
      </w:r>
      <w:r w:rsidR="00F860E9">
        <w:rPr>
          <w:rFonts w:ascii="Self Modern" w:hAnsi="Self Modern"/>
          <w:sz w:val="20"/>
        </w:rPr>
        <w:t xml:space="preserve"> et autres formats non commerci</w:t>
      </w:r>
      <w:bookmarkStart w:id="0" w:name="_GoBack"/>
      <w:bookmarkEnd w:id="0"/>
      <w:r w:rsidR="00BB3B43">
        <w:rPr>
          <w:rFonts w:ascii="Self Modern" w:hAnsi="Self Modern"/>
          <w:sz w:val="20"/>
        </w:rPr>
        <w:t xml:space="preserve">aux de nos partenaires publics institutionnels, </w:t>
      </w:r>
      <w:r w:rsidRPr="00BA4B84">
        <w:rPr>
          <w:rFonts w:ascii="Self Modern" w:hAnsi="Self Modern"/>
          <w:sz w:val="20"/>
        </w:rPr>
        <w:t>etc.</w:t>
      </w:r>
    </w:p>
    <w:p w14:paraId="593CE8E2" w14:textId="22A49F42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3. reconnais qu’aucune redevance ni indemnité ne sera versée aux termes de cette licence.</w:t>
      </w:r>
    </w:p>
    <w:p w14:paraId="0BDAA1CD" w14:textId="207E5B81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4. reconnais avoir pris connaissance du règlement et accepter l’ensemble de ces conditions.</w:t>
      </w:r>
    </w:p>
    <w:p w14:paraId="4C74CF9D" w14:textId="384D996B" w:rsidR="005F6BF1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5. affirme (cocher la ou les cases correspondantes) :</w:t>
      </w:r>
    </w:p>
    <w:p w14:paraId="7DA81150" w14:textId="7DCDD3E9" w:rsidR="00EF3EA8" w:rsidRPr="000720EF" w:rsidRDefault="00EF3EA8" w:rsidP="00EF3EA8">
      <w:pPr>
        <w:pStyle w:val="Corpsdetexte"/>
        <w:numPr>
          <w:ilvl w:val="0"/>
          <w:numId w:val="1"/>
        </w:numPr>
        <w:tabs>
          <w:tab w:val="clear" w:pos="1418"/>
          <w:tab w:val="num" w:pos="0"/>
        </w:tabs>
        <w:spacing w:after="0"/>
        <w:ind w:left="0"/>
        <w:jc w:val="both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être l’auteur des photographies listées et assure qu’elles ne sont en aucune manière protégées par un droit dont je ne sois détenteur.</w:t>
      </w:r>
    </w:p>
    <w:p w14:paraId="11EE2A7A" w14:textId="6A4A0C0E" w:rsidR="00EF3EA8" w:rsidRPr="000720EF" w:rsidRDefault="00EF3EA8" w:rsidP="00EF3EA8">
      <w:pPr>
        <w:pStyle w:val="Corpsdetexte"/>
        <w:numPr>
          <w:ilvl w:val="0"/>
          <w:numId w:val="1"/>
        </w:numPr>
        <w:tabs>
          <w:tab w:val="clear" w:pos="1418"/>
          <w:tab w:val="num" w:pos="0"/>
        </w:tabs>
        <w:spacing w:after="0"/>
        <w:ind w:left="0"/>
        <w:jc w:val="both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que le photographe, auteur des photographies listées, a donné son accord sur la licence et que les droits pour les utilisations listées dans l’article 2 sont accordés.</w:t>
      </w:r>
    </w:p>
    <w:p w14:paraId="78E03447" w14:textId="0B2CAD5E" w:rsidR="00EF3EA8" w:rsidRPr="00BA4B84" w:rsidRDefault="00EF3EA8" w:rsidP="00EF3EA8">
      <w:pPr>
        <w:pStyle w:val="Corpsdetexte"/>
        <w:numPr>
          <w:ilvl w:val="0"/>
          <w:numId w:val="1"/>
        </w:numPr>
        <w:tabs>
          <w:tab w:val="clear" w:pos="1418"/>
          <w:tab w:val="num" w:pos="0"/>
        </w:tabs>
        <w:spacing w:after="0"/>
        <w:ind w:left="0"/>
        <w:jc w:val="both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>que le maître d’ouvrage a donné son accord pour la participation de l’opération au Prix Architecture Occitanie 20</w:t>
      </w:r>
      <w:r w:rsidR="00BB3B43">
        <w:rPr>
          <w:rFonts w:ascii="Self Modern" w:hAnsi="Self Modern"/>
          <w:sz w:val="20"/>
        </w:rPr>
        <w:t>21</w:t>
      </w:r>
      <w:r w:rsidRPr="00BA4B84">
        <w:rPr>
          <w:rFonts w:ascii="Self Modern" w:hAnsi="Self Modern"/>
          <w:sz w:val="20"/>
        </w:rPr>
        <w:t xml:space="preserve"> et à toute la communication qui pourra être diffusée autour de l’opération.</w:t>
      </w:r>
    </w:p>
    <w:p w14:paraId="3F20E6B4" w14:textId="77777777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</w:p>
    <w:p w14:paraId="6C3F6845" w14:textId="77777777" w:rsidR="00EF3EA8" w:rsidRPr="00BA4B84" w:rsidRDefault="00EF3EA8" w:rsidP="00EF3EA8">
      <w:pPr>
        <w:pStyle w:val="Corpsdetexte"/>
        <w:rPr>
          <w:rFonts w:ascii="Self Modern" w:hAnsi="Self Modern"/>
          <w:sz w:val="20"/>
        </w:rPr>
      </w:pPr>
      <w:r w:rsidRPr="00BA4B84">
        <w:rPr>
          <w:rFonts w:ascii="Self Modern" w:hAnsi="Self Modern"/>
          <w:sz w:val="20"/>
        </w:rPr>
        <w:t xml:space="preserve">Date : </w:t>
      </w:r>
      <w:r w:rsidRPr="00BA4B84">
        <w:rPr>
          <w:rFonts w:ascii="Self Modern" w:hAnsi="Self Modern"/>
          <w:sz w:val="20"/>
        </w:rPr>
        <w:tab/>
      </w:r>
    </w:p>
    <w:p w14:paraId="579019F3" w14:textId="77777777" w:rsidR="00EF3EA8" w:rsidRPr="00BA4B84" w:rsidRDefault="00EF3EA8" w:rsidP="00EF3EA8">
      <w:pPr>
        <w:pStyle w:val="Corpsdetexte"/>
        <w:rPr>
          <w:rFonts w:ascii="Self Modern" w:hAnsi="Self Modern"/>
          <w:i/>
          <w:sz w:val="20"/>
        </w:rPr>
      </w:pPr>
      <w:r w:rsidRPr="00BA4B84">
        <w:rPr>
          <w:rFonts w:ascii="Self Modern" w:hAnsi="Self Modern"/>
          <w:i/>
          <w:sz w:val="20"/>
        </w:rPr>
        <w:t>Signature du participant précédée de la mention « bon pour autorisation »</w:t>
      </w:r>
    </w:p>
    <w:p w14:paraId="47A8B9A1" w14:textId="237B20FD" w:rsidR="000102F5" w:rsidRPr="00BA4B84" w:rsidRDefault="000102F5" w:rsidP="00EF3EA8">
      <w:pPr>
        <w:pStyle w:val="Corpsdetexte2"/>
        <w:rPr>
          <w:rFonts w:ascii="Self Modern" w:hAnsi="Self Modern"/>
          <w:b w:val="0"/>
          <w:sz w:val="20"/>
        </w:rPr>
      </w:pPr>
    </w:p>
    <w:sectPr w:rsidR="000102F5" w:rsidRPr="00BA4B84" w:rsidSect="005331C4">
      <w:headerReference w:type="default" r:id="rId9"/>
      <w:footerReference w:type="default" r:id="rId10"/>
      <w:pgSz w:w="11900" w:h="16840"/>
      <w:pgMar w:top="2438" w:right="1021" w:bottom="1928" w:left="158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5B4BE" w14:textId="77777777" w:rsidR="005C171D" w:rsidRDefault="005C171D" w:rsidP="000102F5">
      <w:r>
        <w:separator/>
      </w:r>
    </w:p>
  </w:endnote>
  <w:endnote w:type="continuationSeparator" w:id="0">
    <w:p w14:paraId="4DD263F1" w14:textId="77777777" w:rsidR="005C171D" w:rsidRDefault="005C171D" w:rsidP="000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Pro 55 Roman">
    <w:altName w:val="Arial"/>
    <w:charset w:val="00"/>
    <w:family w:val="auto"/>
    <w:pitch w:val="variable"/>
    <w:sig w:usb0="8000002F" w:usb1="5000204A" w:usb2="00000000" w:usb3="00000000" w:csb0="0000009B" w:csb1="00000000"/>
  </w:font>
  <w:font w:name="Self Modern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E8B9" w14:textId="77777777" w:rsidR="00396B68" w:rsidRDefault="00396B68" w:rsidP="00396B68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Maison de l’Architecture Occitanie-Pyrénées</w:t>
    </w:r>
  </w:p>
  <w:p w14:paraId="5C72EB61" w14:textId="77777777" w:rsidR="00396B68" w:rsidRDefault="00396B68" w:rsidP="00396B68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1 rue Renée Aspe - 310</w:t>
    </w:r>
    <w:r w:rsidRPr="00CD5273">
      <w:rPr>
        <w:rFonts w:ascii="Helvetica Neue" w:hAnsi="Helvetica Neue"/>
        <w:sz w:val="14"/>
        <w:szCs w:val="14"/>
      </w:rPr>
      <w:t>00 Toulouse</w:t>
    </w:r>
  </w:p>
  <w:p w14:paraId="3FBCD0D7" w14:textId="77777777" w:rsidR="00396B68" w:rsidRDefault="00396B68" w:rsidP="00396B68">
    <w:pPr>
      <w:pStyle w:val="Pieddepage"/>
      <w:ind w:left="-1418" w:firstLine="1418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Tél : </w:t>
    </w:r>
    <w:r w:rsidRPr="00CD5273">
      <w:rPr>
        <w:rFonts w:ascii="Helvetica Neue" w:hAnsi="Helvetica Neue"/>
        <w:sz w:val="14"/>
        <w:szCs w:val="14"/>
      </w:rPr>
      <w:t xml:space="preserve"> 05 61 53 19 89</w:t>
    </w:r>
  </w:p>
  <w:p w14:paraId="49A49176" w14:textId="77777777" w:rsidR="00396B68" w:rsidRDefault="00396B68" w:rsidP="00396B68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contact@</w:t>
    </w:r>
    <w:r>
      <w:rPr>
        <w:rFonts w:ascii="Helvetica Neue" w:hAnsi="Helvetica Neue"/>
        <w:sz w:val="14"/>
        <w:szCs w:val="14"/>
      </w:rPr>
      <w:t>maop.fr</w:t>
    </w:r>
  </w:p>
  <w:p w14:paraId="496D2F0A" w14:textId="77777777" w:rsidR="00396B68" w:rsidRPr="00C3766D" w:rsidRDefault="00396B68" w:rsidP="00396B68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www.</w:t>
    </w:r>
    <w:r>
      <w:rPr>
        <w:rFonts w:ascii="Helvetica Neue" w:hAnsi="Helvetica Neue"/>
        <w:sz w:val="14"/>
        <w:szCs w:val="14"/>
      </w:rPr>
      <w:t>maop.fr</w:t>
    </w:r>
  </w:p>
  <w:p w14:paraId="784B0706" w14:textId="77777777" w:rsidR="00A2641B" w:rsidRDefault="00A2641B" w:rsidP="003A53EC">
    <w:pPr>
      <w:pStyle w:val="Pieddepage"/>
      <w:ind w:left="-2268" w:firstLine="142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69BFB" w14:textId="77777777" w:rsidR="005C171D" w:rsidRDefault="005C171D" w:rsidP="000102F5">
      <w:r>
        <w:separator/>
      </w:r>
    </w:p>
  </w:footnote>
  <w:footnote w:type="continuationSeparator" w:id="0">
    <w:p w14:paraId="40B33600" w14:textId="77777777" w:rsidR="005C171D" w:rsidRDefault="005C171D" w:rsidP="00010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8F35" w14:textId="2C1BECBD" w:rsidR="00A2641B" w:rsidRDefault="00A2641B" w:rsidP="00844D98">
    <w:pPr>
      <w:pStyle w:val="En-tte"/>
      <w:jc w:val="both"/>
    </w:pPr>
    <w:r w:rsidRPr="00B07A47">
      <w:rPr>
        <w:rFonts w:asciiTheme="majorHAnsi" w:hAnsiTheme="majorHAnsi" w:cs="Helvetica"/>
        <w:noProof/>
      </w:rPr>
      <w:drawing>
        <wp:anchor distT="0" distB="0" distL="114300" distR="114300" simplePos="0" relativeHeight="251658240" behindDoc="0" locked="0" layoutInCell="1" allowOverlap="1" wp14:anchorId="4655CC53" wp14:editId="79E96133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393200" cy="936000"/>
          <wp:effectExtent l="0" t="0" r="3810" b="381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A41"/>
    <w:multiLevelType w:val="hybridMultilevel"/>
    <w:tmpl w:val="77F0AB34"/>
    <w:lvl w:ilvl="0" w:tplc="E56AB360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D3"/>
    <w:rsid w:val="000102F5"/>
    <w:rsid w:val="00017DC4"/>
    <w:rsid w:val="000558EF"/>
    <w:rsid w:val="00056EDF"/>
    <w:rsid w:val="000720EF"/>
    <w:rsid w:val="000E6B12"/>
    <w:rsid w:val="002B2FD3"/>
    <w:rsid w:val="00396B68"/>
    <w:rsid w:val="003A53EC"/>
    <w:rsid w:val="005331C4"/>
    <w:rsid w:val="005533C6"/>
    <w:rsid w:val="005C171D"/>
    <w:rsid w:val="005F6BF1"/>
    <w:rsid w:val="00600E39"/>
    <w:rsid w:val="006204DD"/>
    <w:rsid w:val="0068246E"/>
    <w:rsid w:val="0076033C"/>
    <w:rsid w:val="00766B70"/>
    <w:rsid w:val="007719A3"/>
    <w:rsid w:val="00786BD2"/>
    <w:rsid w:val="007A335D"/>
    <w:rsid w:val="007B512A"/>
    <w:rsid w:val="00844D98"/>
    <w:rsid w:val="00953F37"/>
    <w:rsid w:val="009F6B39"/>
    <w:rsid w:val="00A25396"/>
    <w:rsid w:val="00A2641B"/>
    <w:rsid w:val="00AD5C9F"/>
    <w:rsid w:val="00B62DDE"/>
    <w:rsid w:val="00B84B62"/>
    <w:rsid w:val="00B970D3"/>
    <w:rsid w:val="00BA4B84"/>
    <w:rsid w:val="00BB3B43"/>
    <w:rsid w:val="00C249E7"/>
    <w:rsid w:val="00CE435E"/>
    <w:rsid w:val="00D67E11"/>
    <w:rsid w:val="00D96281"/>
    <w:rsid w:val="00E90844"/>
    <w:rsid w:val="00ED0A85"/>
    <w:rsid w:val="00EF3EA8"/>
    <w:rsid w:val="00F50094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16C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RTABLE%20HD:Applications:Microsoft%20Office%202011:Office:Media:Mode&#768;les:Mode%20Page:Papier%20a&#768;%20en-te&#770;te:MODELE%20COURRIER%20MAMP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8FAF1-2DD7-6943-9831-68FF77CD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 MAMP.dot</Template>
  <TotalTime>16</TotalTime>
  <Pages>1</Pages>
  <Words>335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Mérot</dc:creator>
  <cp:keywords/>
  <dc:description/>
  <cp:lastModifiedBy>MAOP</cp:lastModifiedBy>
  <cp:revision>17</cp:revision>
  <dcterms:created xsi:type="dcterms:W3CDTF">2018-05-04T08:38:00Z</dcterms:created>
  <dcterms:modified xsi:type="dcterms:W3CDTF">2021-02-17T12:30:00Z</dcterms:modified>
</cp:coreProperties>
</file>